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6A0" w:rsidRDefault="00CE36A0" w:rsidP="00CE36A0">
      <w:pPr>
        <w:pStyle w:val="NormalnyWeb"/>
        <w:jc w:val="center"/>
      </w:pPr>
      <w:r>
        <w:t> </w:t>
      </w:r>
    </w:p>
    <w:p w:rsidR="00CE36A0" w:rsidRDefault="00CE36A0" w:rsidP="00CE36A0">
      <w:pPr>
        <w:pStyle w:val="NormalnyWeb"/>
        <w:jc w:val="center"/>
      </w:pPr>
      <w:r>
        <w:rPr>
          <w:rStyle w:val="Pogrubienie"/>
          <w:color w:val="0000FF"/>
        </w:rPr>
        <w:t>Niebieska Linia - pogotowie dla ofiar przemocy w rodzinie</w:t>
      </w:r>
      <w:r>
        <w:rPr>
          <w:b/>
          <w:bCs/>
        </w:rPr>
        <w:br/>
      </w:r>
      <w:r>
        <w:rPr>
          <w:rStyle w:val="Pogrubienie"/>
        </w:rPr>
        <w:t>801-120-002</w:t>
      </w:r>
    </w:p>
    <w:p w:rsidR="00CE36A0" w:rsidRDefault="00CE36A0" w:rsidP="00CE36A0">
      <w:pPr>
        <w:pStyle w:val="NormalnyWeb"/>
        <w:jc w:val="center"/>
      </w:pPr>
      <w:r>
        <w:rPr>
          <w:rStyle w:val="Pogrubienie"/>
          <w:color w:val="0000FF"/>
        </w:rPr>
        <w:t>Kryzysowy Telefon Zaufania - wsparcie i porady psychologiczne</w:t>
      </w:r>
      <w:r>
        <w:br/>
      </w:r>
      <w:r>
        <w:rPr>
          <w:rStyle w:val="Pogrubienie"/>
        </w:rPr>
        <w:t>116-123</w:t>
      </w:r>
    </w:p>
    <w:p w:rsidR="00CE36A0" w:rsidRDefault="00CE36A0" w:rsidP="00CE36A0">
      <w:pPr>
        <w:pStyle w:val="NormalnyWeb"/>
        <w:jc w:val="center"/>
      </w:pPr>
      <w:r>
        <w:t>Czynny codziennie od 14.00 do 22.00. Kryzysowy Telefon Zaufania 116-123 powstał z myślą o osobach, które z różnych powodów nie mają możliwości bezpośredniego kontaktu z psychologiem. Oferta Poradni kierowana jest do osób dorosłych w kryzysie emocjonalnym, potrzebujących wsparcia i porady psychologicznej, rodziców potrzebujących wsparcia w procesie wychowawczym oraz osób niepełnoprawnych. Więcej informacji na stronie www.116123.edu.pl</w:t>
      </w:r>
    </w:p>
    <w:p w:rsidR="00CE36A0" w:rsidRDefault="00CE36A0" w:rsidP="00CE36A0">
      <w:pPr>
        <w:pStyle w:val="NormalnyWeb"/>
        <w:jc w:val="center"/>
      </w:pPr>
      <w:r>
        <w:rPr>
          <w:rStyle w:val="Pogrubienie"/>
          <w:color w:val="0000FF"/>
        </w:rPr>
        <w:t>Telefon zaufania dla dzieci i młodzieży</w:t>
      </w:r>
      <w:r>
        <w:rPr>
          <w:b/>
          <w:bCs/>
        </w:rPr>
        <w:br/>
      </w:r>
      <w:r>
        <w:rPr>
          <w:rStyle w:val="Pogrubienie"/>
        </w:rPr>
        <w:t>116-111</w:t>
      </w:r>
    </w:p>
    <w:p w:rsidR="00CE36A0" w:rsidRDefault="00CE36A0" w:rsidP="00CE36A0">
      <w:pPr>
        <w:pStyle w:val="NormalnyWeb"/>
        <w:jc w:val="center"/>
      </w:pPr>
      <w:r>
        <w:t>Czynne codziennie w godzinach od 12.00 do 20.00. Więcej o telefonie zaufania 116-111 można znaleźć na stronie www.116111.pl</w:t>
      </w:r>
    </w:p>
    <w:p w:rsidR="00CE36A0" w:rsidRDefault="00CE36A0" w:rsidP="00CE36A0">
      <w:pPr>
        <w:pStyle w:val="NormalnyWeb"/>
        <w:jc w:val="center"/>
      </w:pPr>
      <w:r>
        <w:rPr>
          <w:rStyle w:val="Pogrubienie"/>
          <w:color w:val="0000FF"/>
        </w:rPr>
        <w:t>Dziecięcy Telefon Zaufania Rzecznika Praw Dziecka</w:t>
      </w:r>
      <w:r>
        <w:rPr>
          <w:b/>
          <w:bCs/>
        </w:rPr>
        <w:br/>
      </w:r>
      <w:r>
        <w:rPr>
          <w:rStyle w:val="Pogrubienie"/>
        </w:rPr>
        <w:t xml:space="preserve">800 12 </w:t>
      </w:r>
      <w:proofErr w:type="spellStart"/>
      <w:r>
        <w:rPr>
          <w:rStyle w:val="Pogrubienie"/>
        </w:rPr>
        <w:t>12</w:t>
      </w:r>
      <w:proofErr w:type="spellEnd"/>
      <w:r>
        <w:rPr>
          <w:rStyle w:val="Pogrubienie"/>
        </w:rPr>
        <w:t xml:space="preserve"> </w:t>
      </w:r>
      <w:proofErr w:type="spellStart"/>
      <w:r>
        <w:rPr>
          <w:rStyle w:val="Pogrubienie"/>
        </w:rPr>
        <w:t>12</w:t>
      </w:r>
      <w:proofErr w:type="spellEnd"/>
    </w:p>
    <w:p w:rsidR="00CE36A0" w:rsidRDefault="00CE36A0" w:rsidP="00CE36A0">
      <w:pPr>
        <w:pStyle w:val="NormalnyWeb"/>
        <w:jc w:val="center"/>
      </w:pPr>
      <w:r>
        <w:t>Dziecięcy Telefon Zaufania Rzecznika Praw Dziecka to bezpłatna, działająca telefoniczna linia interwencyjna dla dzieci i młodzieży. Specyfiką Dziecięcego Telefonu Zaufania jest jego dwoisty charakter z jednej strony jest to telefon zaufania, z drugiej pełni on również rolę telefonu interwencyjnego. Psycholodzy, pedagodzy, prawnicy udzielają niezbędnego wsparcia wszystkim dzwoniącym dzieciom. Pod numer interwencyjny osoby dorosłe mogą zgłaszać problemy dzieci lub rażące zaniedbania względem nich. Więcej informacji na temat infolinii można znaleźć na stronie Rzecznika Praw Dziecka: http://brpd.gov.pl/telefon-zaufania</w:t>
      </w:r>
    </w:p>
    <w:p w:rsidR="00CE36A0" w:rsidRDefault="00CE36A0" w:rsidP="00CE36A0">
      <w:pPr>
        <w:pStyle w:val="NormalnyWeb"/>
        <w:jc w:val="center"/>
      </w:pPr>
      <w:r>
        <w:rPr>
          <w:rStyle w:val="Pogrubienie"/>
          <w:color w:val="0000FF"/>
        </w:rPr>
        <w:t>Problemy z narkomanią - informacje, porady, wsparcie</w:t>
      </w:r>
      <w:r>
        <w:rPr>
          <w:b/>
          <w:bCs/>
        </w:rPr>
        <w:br/>
      </w:r>
      <w:r>
        <w:rPr>
          <w:rStyle w:val="Pogrubienie"/>
        </w:rPr>
        <w:t>800-12-02-89</w:t>
      </w:r>
    </w:p>
    <w:p w:rsidR="00CE36A0" w:rsidRDefault="00CE36A0" w:rsidP="00CE36A0">
      <w:pPr>
        <w:pStyle w:val="NormalnyWeb"/>
        <w:jc w:val="center"/>
      </w:pPr>
      <w:r>
        <w:t>Czynne od pn. do pt., w godz. 10.00 - 17.00</w:t>
      </w:r>
    </w:p>
    <w:p w:rsidR="00CE36A0" w:rsidRDefault="00CE36A0" w:rsidP="00CE36A0">
      <w:pPr>
        <w:pStyle w:val="NormalnyWeb"/>
        <w:jc w:val="center"/>
      </w:pPr>
      <w:r>
        <w:rPr>
          <w:rStyle w:val="Pogrubienie"/>
          <w:color w:val="0000FF"/>
        </w:rPr>
        <w:t>Problemy z narkomanią - informacje, porady, wsparcie</w:t>
      </w:r>
      <w:r>
        <w:rPr>
          <w:b/>
          <w:bCs/>
        </w:rPr>
        <w:br/>
      </w:r>
      <w:r>
        <w:rPr>
          <w:rStyle w:val="Pogrubienie"/>
        </w:rPr>
        <w:t>801-199-990</w:t>
      </w:r>
    </w:p>
    <w:p w:rsidR="00CE36A0" w:rsidRDefault="00CE36A0" w:rsidP="00CE36A0">
      <w:pPr>
        <w:pStyle w:val="NormalnyWeb"/>
        <w:jc w:val="center"/>
      </w:pPr>
      <w:r>
        <w:t>Czynny codziennie od 16.00 do 21.00</w:t>
      </w:r>
    </w:p>
    <w:p w:rsidR="00CE36A0" w:rsidRDefault="00CE36A0" w:rsidP="00CE36A0">
      <w:pPr>
        <w:pStyle w:val="NormalnyWeb"/>
        <w:jc w:val="center"/>
      </w:pPr>
      <w:r>
        <w:rPr>
          <w:rStyle w:val="Pogrubienie"/>
          <w:color w:val="0000FF"/>
        </w:rPr>
        <w:t>Policyjny Telefon Zaufania - ogólnopolski</w:t>
      </w:r>
      <w:r>
        <w:rPr>
          <w:b/>
          <w:bCs/>
        </w:rPr>
        <w:br/>
      </w:r>
      <w:r>
        <w:rPr>
          <w:rStyle w:val="Pogrubienie"/>
        </w:rPr>
        <w:t>800-120-226</w:t>
      </w:r>
    </w:p>
    <w:p w:rsidR="00CE36A0" w:rsidRDefault="00CE36A0" w:rsidP="00CE36A0">
      <w:pPr>
        <w:pStyle w:val="NormalnyWeb"/>
        <w:jc w:val="center"/>
      </w:pPr>
      <w:r>
        <w:rPr>
          <w:rStyle w:val="Pogrubienie"/>
          <w:color w:val="0000FF"/>
        </w:rPr>
        <w:t>Zielona linia. Porady i informacje na temat HIV/AIDS</w:t>
      </w:r>
      <w:r>
        <w:rPr>
          <w:b/>
          <w:bCs/>
        </w:rPr>
        <w:br/>
      </w:r>
      <w:r>
        <w:rPr>
          <w:rStyle w:val="Pogrubienie"/>
        </w:rPr>
        <w:t>(22) 621-33-67</w:t>
      </w:r>
    </w:p>
    <w:p w:rsidR="00CE36A0" w:rsidRDefault="00CE36A0" w:rsidP="00CE36A0">
      <w:pPr>
        <w:pStyle w:val="NormalnyWeb"/>
        <w:jc w:val="center"/>
      </w:pPr>
      <w:r>
        <w:rPr>
          <w:rStyle w:val="Pogrubienie"/>
        </w:rPr>
        <w:lastRenderedPageBreak/>
        <w:t>P</w:t>
      </w:r>
      <w:r>
        <w:rPr>
          <w:rStyle w:val="Pogrubienie"/>
          <w:color w:val="0000FF"/>
        </w:rPr>
        <w:t>omarańczowa Linia - porady i konsultacje dla rodziców, których dzieci sięgają po alkohol</w:t>
      </w:r>
      <w:r>
        <w:rPr>
          <w:b/>
          <w:bCs/>
        </w:rPr>
        <w:br/>
      </w:r>
      <w:r>
        <w:rPr>
          <w:rStyle w:val="Pogrubienie"/>
        </w:rPr>
        <w:t>801-140-068, 800-140-068</w:t>
      </w:r>
    </w:p>
    <w:p w:rsidR="00CE36A0" w:rsidRDefault="00CE36A0" w:rsidP="00CE36A0">
      <w:pPr>
        <w:pStyle w:val="NormalnyWeb"/>
        <w:jc w:val="center"/>
      </w:pPr>
      <w:r>
        <w:t>Infolinia czynna od poniedziałku do piątku w godz. 14.00-20.00. Więcej informacji na temat infolinii można znaleźć na stronie pomaranczowalinia.pl</w:t>
      </w:r>
    </w:p>
    <w:p w:rsidR="00CE36A0" w:rsidRDefault="00CE36A0" w:rsidP="00CE36A0">
      <w:pPr>
        <w:pStyle w:val="NormalnyWeb"/>
        <w:jc w:val="center"/>
      </w:pPr>
      <w:r>
        <w:rPr>
          <w:rStyle w:val="Pogrubienie"/>
          <w:color w:val="0000FF"/>
        </w:rPr>
        <w:t>Krajowe Centrum Interwencyjno-Konsultacyjne dla Ofiar Handlu Ludźmi</w:t>
      </w:r>
      <w:r>
        <w:rPr>
          <w:b/>
          <w:bCs/>
        </w:rPr>
        <w:br/>
      </w:r>
      <w:r>
        <w:rPr>
          <w:rStyle w:val="Pogrubienie"/>
        </w:rPr>
        <w:t>(22) 628 01 20</w:t>
      </w:r>
    </w:p>
    <w:p w:rsidR="0043751C" w:rsidRDefault="0043751C"/>
    <w:sectPr w:rsidR="0043751C" w:rsidSect="004375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E36A0"/>
    <w:rsid w:val="00137A41"/>
    <w:rsid w:val="0043751C"/>
    <w:rsid w:val="00CE36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751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E36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E36A0"/>
    <w:rPr>
      <w:b/>
      <w:bCs/>
    </w:rPr>
  </w:style>
</w:styles>
</file>

<file path=word/webSettings.xml><?xml version="1.0" encoding="utf-8"?>
<w:webSettings xmlns:r="http://schemas.openxmlformats.org/officeDocument/2006/relationships" xmlns:w="http://schemas.openxmlformats.org/wordprocessingml/2006/main">
  <w:divs>
    <w:div w:id="10964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302</Words>
  <Characters>1815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OPS</cp:lastModifiedBy>
  <cp:revision>1</cp:revision>
  <dcterms:created xsi:type="dcterms:W3CDTF">2019-02-01T07:21:00Z</dcterms:created>
  <dcterms:modified xsi:type="dcterms:W3CDTF">2019-02-01T07:59:00Z</dcterms:modified>
</cp:coreProperties>
</file>